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1E" w:rsidRDefault="007F24FC" w:rsidP="004D164B">
      <w:pPr>
        <w:pStyle w:val="Heading1"/>
        <w:jc w:val="center"/>
      </w:pPr>
      <w:r>
        <w:t>Student Veteran</w:t>
      </w:r>
      <w:r w:rsidR="004D164B">
        <w:t xml:space="preserve"> Facts</w:t>
      </w:r>
    </w:p>
    <w:p w:rsidR="004D164B" w:rsidRDefault="004D164B"/>
    <w:p w:rsidR="004D164B" w:rsidRPr="004D164B" w:rsidRDefault="004D164B">
      <w:pPr>
        <w:rPr>
          <w:rStyle w:val="Strong"/>
          <w:sz w:val="24"/>
          <w:szCs w:val="24"/>
        </w:rPr>
      </w:pPr>
      <w:r w:rsidRPr="004D164B">
        <w:rPr>
          <w:rStyle w:val="Strong"/>
          <w:sz w:val="24"/>
          <w:szCs w:val="24"/>
        </w:rPr>
        <w:t>Number of Students Served by Disability</w:t>
      </w:r>
      <w:r w:rsidR="0069377E">
        <w:rPr>
          <w:rStyle w:val="Strong"/>
          <w:sz w:val="24"/>
          <w:szCs w:val="24"/>
        </w:rPr>
        <w:t xml:space="preserve"> Category</w:t>
      </w:r>
    </w:p>
    <w:tbl>
      <w:tblPr>
        <w:tblStyle w:val="GridTable2-Accent1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5400"/>
        <w:gridCol w:w="1350"/>
        <w:gridCol w:w="1350"/>
        <w:gridCol w:w="1350"/>
        <w:gridCol w:w="1350"/>
      </w:tblGrid>
      <w:tr w:rsidR="008C4945" w:rsidRPr="004D164B" w:rsidTr="008C4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</w:tcPr>
          <w:p w:rsidR="008C4945" w:rsidRPr="008C4945" w:rsidRDefault="008C4945" w:rsidP="008C494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noWrap/>
          </w:tcPr>
          <w:p w:rsidR="008C4945" w:rsidRPr="008C4945" w:rsidRDefault="008C4945" w:rsidP="008C4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2013-2014</w:t>
            </w:r>
          </w:p>
        </w:tc>
        <w:tc>
          <w:tcPr>
            <w:tcW w:w="1350" w:type="dxa"/>
            <w:noWrap/>
          </w:tcPr>
          <w:p w:rsidR="008C4945" w:rsidRPr="008C4945" w:rsidRDefault="008C4945" w:rsidP="008C4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2014-2015</w:t>
            </w:r>
          </w:p>
        </w:tc>
        <w:tc>
          <w:tcPr>
            <w:tcW w:w="1350" w:type="dxa"/>
            <w:noWrap/>
          </w:tcPr>
          <w:p w:rsidR="008C4945" w:rsidRPr="008C4945" w:rsidRDefault="008C4945" w:rsidP="008C4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2015-2016</w:t>
            </w:r>
          </w:p>
        </w:tc>
        <w:tc>
          <w:tcPr>
            <w:tcW w:w="1350" w:type="dxa"/>
            <w:noWrap/>
          </w:tcPr>
          <w:p w:rsidR="008C4945" w:rsidRPr="008C4945" w:rsidRDefault="008C4945" w:rsidP="008C4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2016-2017</w:t>
            </w:r>
          </w:p>
        </w:tc>
      </w:tr>
      <w:tr w:rsidR="008C4945" w:rsidRPr="004D164B" w:rsidTr="0048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Chapter 33 Post 9/11 Veterans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184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164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191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185</w:t>
            </w:r>
          </w:p>
        </w:tc>
      </w:tr>
      <w:tr w:rsidR="008C4945" w:rsidRPr="004D164B" w:rsidTr="00484D5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Chapter 35 Dependent or spouse of disabled or deceased veteran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29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33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32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36</w:t>
            </w:r>
          </w:p>
        </w:tc>
      </w:tr>
      <w:tr w:rsidR="008C4945" w:rsidRPr="004D164B" w:rsidTr="0048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Chapter 33 Post 9/11 - Dependent or Spouse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11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18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23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19</w:t>
            </w:r>
          </w:p>
        </w:tc>
      </w:tr>
      <w:tr w:rsidR="008C4945" w:rsidRPr="004D164B" w:rsidTr="00484D5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Chapter 31 VR&amp;E (Vocational Rehabilitation &amp; Employment Program)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16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15</w:t>
            </w:r>
          </w:p>
        </w:tc>
      </w:tr>
      <w:tr w:rsidR="008C4945" w:rsidRPr="004D164B" w:rsidTr="0048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Chapter 1606 MGIB Selected Reserve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6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14</w:t>
            </w:r>
          </w:p>
        </w:tc>
      </w:tr>
      <w:tr w:rsidR="008C4945" w:rsidRPr="004D164B" w:rsidTr="00484D5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Active duty military, including spouse &amp; dependents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16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16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14</w:t>
            </w:r>
          </w:p>
        </w:tc>
      </w:tr>
      <w:tr w:rsidR="008C4945" w:rsidRPr="004D164B" w:rsidTr="0048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Chapter 30 MGIB (Montgomery GI Bill)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6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</w:t>
            </w:r>
          </w:p>
        </w:tc>
      </w:tr>
      <w:tr w:rsidR="008C4945" w:rsidRPr="004D164B" w:rsidTr="00484D5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Veterans Retraining Assistance Program (VRAP)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32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C4945" w:rsidRPr="004D164B" w:rsidTr="0048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Other benefits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44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19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10</w:t>
            </w:r>
          </w:p>
        </w:tc>
      </w:tr>
      <w:tr w:rsidR="008C4945" w:rsidRPr="004D164B" w:rsidTr="00484D5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Not receiving benefits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97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78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84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67</w:t>
            </w:r>
          </w:p>
        </w:tc>
      </w:tr>
      <w:tr w:rsidR="008C4945" w:rsidRPr="004D164B" w:rsidTr="0048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  <w:vAlign w:val="center"/>
          </w:tcPr>
          <w:p w:rsidR="008C4945" w:rsidRPr="008C4945" w:rsidRDefault="008C4945" w:rsidP="00484D58">
            <w:pPr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Not receiving benefits, self-identified (V$)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36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50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44</w:t>
            </w:r>
          </w:p>
        </w:tc>
        <w:tc>
          <w:tcPr>
            <w:tcW w:w="1350" w:type="dxa"/>
            <w:noWrap/>
            <w:vAlign w:val="center"/>
          </w:tcPr>
          <w:p w:rsidR="008C4945" w:rsidRPr="008C4945" w:rsidRDefault="008C4945" w:rsidP="00484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44</w:t>
            </w:r>
          </w:p>
        </w:tc>
      </w:tr>
      <w:tr w:rsidR="008C4945" w:rsidRPr="004D164B" w:rsidTr="008C494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noWrap/>
          </w:tcPr>
          <w:p w:rsidR="008C4945" w:rsidRPr="008C4945" w:rsidRDefault="008C4945" w:rsidP="008C4945">
            <w:pPr>
              <w:jc w:val="right"/>
              <w:rPr>
                <w:sz w:val="22"/>
                <w:szCs w:val="22"/>
              </w:rPr>
            </w:pPr>
            <w:r w:rsidRPr="008C4945">
              <w:rPr>
                <w:sz w:val="22"/>
                <w:szCs w:val="22"/>
              </w:rPr>
              <w:t>TOTAL</w:t>
            </w:r>
          </w:p>
        </w:tc>
        <w:tc>
          <w:tcPr>
            <w:tcW w:w="1350" w:type="dxa"/>
            <w:noWrap/>
          </w:tcPr>
          <w:p w:rsidR="008C4945" w:rsidRPr="008C4945" w:rsidRDefault="008C4945" w:rsidP="00484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C4945">
              <w:rPr>
                <w:b/>
                <w:sz w:val="22"/>
                <w:szCs w:val="22"/>
              </w:rPr>
              <w:t>469</w:t>
            </w:r>
          </w:p>
        </w:tc>
        <w:tc>
          <w:tcPr>
            <w:tcW w:w="1350" w:type="dxa"/>
            <w:noWrap/>
          </w:tcPr>
          <w:p w:rsidR="008C4945" w:rsidRPr="008C4945" w:rsidRDefault="008C4945" w:rsidP="00484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C4945">
              <w:rPr>
                <w:b/>
                <w:sz w:val="22"/>
                <w:szCs w:val="22"/>
              </w:rPr>
              <w:t>415</w:t>
            </w:r>
          </w:p>
        </w:tc>
        <w:tc>
          <w:tcPr>
            <w:tcW w:w="1350" w:type="dxa"/>
            <w:noWrap/>
          </w:tcPr>
          <w:p w:rsidR="008C4945" w:rsidRPr="008C4945" w:rsidRDefault="008C4945" w:rsidP="00484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C4945">
              <w:rPr>
                <w:b/>
                <w:sz w:val="22"/>
                <w:szCs w:val="22"/>
              </w:rPr>
              <w:t>429</w:t>
            </w:r>
          </w:p>
        </w:tc>
        <w:tc>
          <w:tcPr>
            <w:tcW w:w="1350" w:type="dxa"/>
            <w:noWrap/>
          </w:tcPr>
          <w:p w:rsidR="008C4945" w:rsidRPr="008C4945" w:rsidRDefault="008C4945" w:rsidP="00484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C4945">
              <w:rPr>
                <w:b/>
                <w:sz w:val="22"/>
                <w:szCs w:val="22"/>
              </w:rPr>
              <w:t>405</w:t>
            </w:r>
          </w:p>
        </w:tc>
      </w:tr>
    </w:tbl>
    <w:p w:rsidR="0082799B" w:rsidRDefault="0082799B"/>
    <w:p w:rsidR="0082799B" w:rsidRDefault="00484D58" w:rsidP="00865C11">
      <w:pPr>
        <w:jc w:val="center"/>
      </w:pPr>
      <w:r>
        <w:rPr>
          <w:noProof/>
        </w:rPr>
        <w:drawing>
          <wp:inline distT="0" distB="0" distL="0" distR="0" wp14:anchorId="5D8A66A7" wp14:editId="50CFDAC0">
            <wp:extent cx="4143375" cy="29051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164B" w:rsidRDefault="00484D58">
      <w:r>
        <w:rPr>
          <w:noProof/>
        </w:rPr>
        <w:drawing>
          <wp:inline distT="0" distB="0" distL="0" distR="0" wp14:anchorId="79F9CBCF" wp14:editId="0456943A">
            <wp:extent cx="6686550" cy="27717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3A06" w:rsidRDefault="00850D28">
      <w:r>
        <w:rPr>
          <w:noProof/>
        </w:rPr>
        <w:lastRenderedPageBreak/>
        <w:drawing>
          <wp:inline distT="0" distB="0" distL="0" distR="0" wp14:anchorId="4098DF44" wp14:editId="706A7BBC">
            <wp:extent cx="6858000" cy="2645410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691B" w:rsidRDefault="0074698C" w:rsidP="007A691B">
      <w:pPr>
        <w:jc w:val="center"/>
      </w:pPr>
      <w:r>
        <w:rPr>
          <w:noProof/>
        </w:rPr>
        <w:drawing>
          <wp:inline distT="0" distB="0" distL="0" distR="0" wp14:anchorId="1AEB74E5" wp14:editId="7CB632DD">
            <wp:extent cx="4572000" cy="288607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691B" w:rsidRDefault="007A691B"/>
    <w:p w:rsidR="00865C11" w:rsidRDefault="00512D5A" w:rsidP="00865C11">
      <w:pPr>
        <w:jc w:val="center"/>
      </w:pPr>
      <w:r>
        <w:rPr>
          <w:noProof/>
        </w:rPr>
        <w:drawing>
          <wp:inline distT="0" distB="0" distL="0" distR="0" wp14:anchorId="4E09ACB3" wp14:editId="67A6C805">
            <wp:extent cx="6086475" cy="32004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512D5A" w:rsidRDefault="00512D5A" w:rsidP="00512D5A"/>
    <w:sectPr w:rsidR="00512D5A" w:rsidSect="00D920E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5E" w:rsidRDefault="00D02A5E" w:rsidP="00D02A5E">
      <w:pPr>
        <w:spacing w:after="0" w:line="240" w:lineRule="auto"/>
      </w:pPr>
      <w:r>
        <w:separator/>
      </w:r>
    </w:p>
  </w:endnote>
  <w:endnote w:type="continuationSeparator" w:id="0">
    <w:p w:rsidR="00D02A5E" w:rsidRDefault="00D02A5E" w:rsidP="00D0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5E" w:rsidRDefault="00D02A5E" w:rsidP="00D02A5E">
    <w:pPr>
      <w:pStyle w:val="Footer"/>
      <w:tabs>
        <w:tab w:val="clear" w:pos="9360"/>
        <w:tab w:val="right" w:pos="10800"/>
      </w:tabs>
    </w:pPr>
    <w:r>
      <w:t>Shoreline Board of Trustees Study Session</w:t>
    </w:r>
    <w:r>
      <w:tab/>
    </w:r>
    <w:r>
      <w:tab/>
      <w:t>January 24,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5E" w:rsidRDefault="00D02A5E" w:rsidP="00D02A5E">
      <w:pPr>
        <w:spacing w:after="0" w:line="240" w:lineRule="auto"/>
      </w:pPr>
      <w:r>
        <w:separator/>
      </w:r>
    </w:p>
  </w:footnote>
  <w:footnote w:type="continuationSeparator" w:id="0">
    <w:p w:rsidR="00D02A5E" w:rsidRDefault="00D02A5E" w:rsidP="00D02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4B"/>
    <w:rsid w:val="00070363"/>
    <w:rsid w:val="00484D58"/>
    <w:rsid w:val="004D164B"/>
    <w:rsid w:val="00512D5A"/>
    <w:rsid w:val="0069377E"/>
    <w:rsid w:val="0074698C"/>
    <w:rsid w:val="007878F0"/>
    <w:rsid w:val="007A691B"/>
    <w:rsid w:val="007F24FC"/>
    <w:rsid w:val="00803A06"/>
    <w:rsid w:val="0082799B"/>
    <w:rsid w:val="00850D28"/>
    <w:rsid w:val="00865C11"/>
    <w:rsid w:val="008C4945"/>
    <w:rsid w:val="00D02A5E"/>
    <w:rsid w:val="00D57180"/>
    <w:rsid w:val="00D8011E"/>
    <w:rsid w:val="00D920E3"/>
    <w:rsid w:val="00E543B8"/>
    <w:rsid w:val="00E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2AEA-CED5-4597-97F2-7291B0F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4B"/>
  </w:style>
  <w:style w:type="paragraph" w:styleId="Heading1">
    <w:name w:val="heading 1"/>
    <w:basedOn w:val="Normal"/>
    <w:next w:val="Normal"/>
    <w:link w:val="Heading1Char"/>
    <w:uiPriority w:val="9"/>
    <w:qFormat/>
    <w:rsid w:val="004D16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6">
    <w:name w:val="Grid Table 3 Accent 6"/>
    <w:basedOn w:val="TableNormal"/>
    <w:uiPriority w:val="48"/>
    <w:rsid w:val="004D164B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D164B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4D164B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4D164B"/>
    <w:pPr>
      <w:spacing w:after="0" w:line="240" w:lineRule="auto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4D164B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D164B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4B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4B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4B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4B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4B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4B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6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16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4B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16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164B"/>
    <w:rPr>
      <w:b/>
      <w:bCs/>
    </w:rPr>
  </w:style>
  <w:style w:type="character" w:styleId="Emphasis">
    <w:name w:val="Emphasis"/>
    <w:basedOn w:val="DefaultParagraphFont"/>
    <w:uiPriority w:val="20"/>
    <w:qFormat/>
    <w:rsid w:val="004D164B"/>
    <w:rPr>
      <w:i/>
      <w:iCs/>
    </w:rPr>
  </w:style>
  <w:style w:type="paragraph" w:styleId="NoSpacing">
    <w:name w:val="No Spacing"/>
    <w:uiPriority w:val="1"/>
    <w:qFormat/>
    <w:rsid w:val="004D16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6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4B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4B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16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16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6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16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16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64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0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5E"/>
  </w:style>
  <w:style w:type="paragraph" w:styleId="Footer">
    <w:name w:val="footer"/>
    <w:basedOn w:val="Normal"/>
    <w:link w:val="FooterChar"/>
    <w:uiPriority w:val="99"/>
    <w:unhideWhenUsed/>
    <w:rsid w:val="00D0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Sex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5213685746367192E-2"/>
          <c:y val="0.11224019075787228"/>
          <c:w val="0.91743898496593235"/>
          <c:h val="0.5707359311031940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'Vets Demo1'!$A$2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Demo1'!$B$1:$C$1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Demo1'!$B$2:$C$2</c:f>
              <c:numCache>
                <c:formatCode>0%</c:formatCode>
                <c:ptCount val="2"/>
                <c:pt idx="0">
                  <c:v>0.53128430296377605</c:v>
                </c:pt>
                <c:pt idx="1">
                  <c:v>0.30099502487562191</c:v>
                </c:pt>
              </c:numCache>
            </c:numRef>
          </c:val>
        </c:ser>
        <c:ser>
          <c:idx val="1"/>
          <c:order val="1"/>
          <c:tx>
            <c:strRef>
              <c:f>'Vets Demo1'!$A$3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Demo1'!$B$1:$C$1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Demo1'!$B$3:$C$3</c:f>
              <c:numCache>
                <c:formatCode>0%</c:formatCode>
                <c:ptCount val="2"/>
                <c:pt idx="0">
                  <c:v>0.42291188504141303</c:v>
                </c:pt>
                <c:pt idx="1">
                  <c:v>0.62935323383084574</c:v>
                </c:pt>
              </c:numCache>
            </c:numRef>
          </c:val>
        </c:ser>
        <c:ser>
          <c:idx val="2"/>
          <c:order val="2"/>
          <c:tx>
            <c:strRef>
              <c:f>'Vets Demo1'!$A$4</c:f>
              <c:strCache>
                <c:ptCount val="1"/>
                <c:pt idx="0">
                  <c:v>No Data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Demo1'!$B$1:$C$1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Demo1'!$B$4:$C$4</c:f>
              <c:numCache>
                <c:formatCode>0%</c:formatCode>
                <c:ptCount val="2"/>
                <c:pt idx="0">
                  <c:v>4.7200878155872671E-2</c:v>
                </c:pt>
                <c:pt idx="1">
                  <c:v>6.965174129353234E-2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02249952"/>
        <c:axId val="402250344"/>
      </c:barChart>
      <c:catAx>
        <c:axId val="40224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250344"/>
        <c:crosses val="autoZero"/>
        <c:auto val="1"/>
        <c:lblAlgn val="ctr"/>
        <c:lblOffset val="100"/>
        <c:noMultiLvlLbl val="0"/>
      </c:catAx>
      <c:valAx>
        <c:axId val="40225034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0224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00858081510572"/>
          <c:y val="0.88174056483970153"/>
          <c:w val="0.68534051664594553"/>
          <c:h val="6.88257223401090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Race/Ethnicity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61538370695789"/>
          <c:y val="6.8469177839256573E-2"/>
          <c:w val="0.76835674435167978"/>
          <c:h val="0.600947364687522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'Vets Demo2'!$B$21</c:f>
              <c:strCache>
                <c:ptCount val="1"/>
                <c:pt idx="0">
                  <c:v>African American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Demo2'!$A$22:$A$23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Demo2'!$B$22:$B$23</c:f>
              <c:numCache>
                <c:formatCode>0%</c:formatCode>
                <c:ptCount val="2"/>
                <c:pt idx="0">
                  <c:v>6.3666300768386391E-2</c:v>
                </c:pt>
                <c:pt idx="1">
                  <c:v>7.4626865671641784E-2</c:v>
                </c:pt>
              </c:numCache>
            </c:numRef>
          </c:val>
        </c:ser>
        <c:ser>
          <c:idx val="1"/>
          <c:order val="1"/>
          <c:tx>
            <c:strRef>
              <c:f>'Vets Demo2'!$C$21</c:f>
              <c:strCache>
                <c:ptCount val="1"/>
                <c:pt idx="0">
                  <c:v>Asian/Pacific Islander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Demo2'!$A$22:$A$23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Demo2'!$C$22:$C$23</c:f>
              <c:numCache>
                <c:formatCode>0%</c:formatCode>
                <c:ptCount val="2"/>
                <c:pt idx="0">
                  <c:v>0.11376110168645844</c:v>
                </c:pt>
                <c:pt idx="1">
                  <c:v>7.7114427860696513E-2</c:v>
                </c:pt>
              </c:numCache>
            </c:numRef>
          </c:val>
        </c:ser>
        <c:ser>
          <c:idx val="2"/>
          <c:order val="2"/>
          <c:tx>
            <c:strRef>
              <c:f>'Vets Demo2'!$D$21</c:f>
              <c:strCache>
                <c:ptCount val="1"/>
                <c:pt idx="0">
                  <c:v>Hispanic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Demo2'!$A$22:$A$23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Demo2'!$D$22:$D$23</c:f>
              <c:numCache>
                <c:formatCode>0%</c:formatCode>
                <c:ptCount val="2"/>
                <c:pt idx="0">
                  <c:v>8.5819778465223026E-2</c:v>
                </c:pt>
                <c:pt idx="1">
                  <c:v>0.10199004975124377</c:v>
                </c:pt>
              </c:numCache>
            </c:numRef>
          </c:val>
        </c:ser>
        <c:ser>
          <c:idx val="3"/>
          <c:order val="3"/>
          <c:tx>
            <c:strRef>
              <c:f>'Vets Demo2'!$E$21</c:f>
              <c:strCache>
                <c:ptCount val="1"/>
                <c:pt idx="0">
                  <c:v>International Student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Demo2'!$A$22:$A$23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Demo2'!$E$22:$E$23</c:f>
              <c:numCache>
                <c:formatCode>0%</c:formatCode>
                <c:ptCount val="2"/>
                <c:pt idx="0">
                  <c:v>0.12633469713601436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'Vets Demo2'!$F$21</c:f>
              <c:strCache>
                <c:ptCount val="1"/>
                <c:pt idx="0">
                  <c:v>Multiracial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Demo2'!$A$22:$A$23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Demo2'!$F$22:$F$23</c:f>
              <c:numCache>
                <c:formatCode>0%</c:formatCode>
                <c:ptCount val="2"/>
                <c:pt idx="0">
                  <c:v>8.2526693942720289E-2</c:v>
                </c:pt>
                <c:pt idx="1">
                  <c:v>0.13184079601990051</c:v>
                </c:pt>
              </c:numCache>
            </c:numRef>
          </c:val>
        </c:ser>
        <c:ser>
          <c:idx val="5"/>
          <c:order val="5"/>
          <c:tx>
            <c:strRef>
              <c:f>'Vets Demo2'!$G$21</c:f>
              <c:strCache>
                <c:ptCount val="1"/>
                <c:pt idx="0">
                  <c:v>Native American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Demo2'!$A$22:$A$23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Demo2'!$G$22:$G$23</c:f>
              <c:numCache>
                <c:formatCode>0%</c:formatCode>
                <c:ptCount val="2"/>
                <c:pt idx="0">
                  <c:v>6.9853308053088514E-3</c:v>
                </c:pt>
                <c:pt idx="1">
                  <c:v>9.9502487562189053E-3</c:v>
                </c:pt>
              </c:numCache>
            </c:numRef>
          </c:val>
        </c:ser>
        <c:ser>
          <c:idx val="6"/>
          <c:order val="6"/>
          <c:tx>
            <c:strRef>
              <c:f>'Vets Demo2'!$H$21</c:f>
              <c:strCache>
                <c:ptCount val="1"/>
                <c:pt idx="0">
                  <c:v>Unknown/No Answer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Demo2'!$A$22:$A$23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Demo2'!$H$22:$H$23</c:f>
              <c:numCache>
                <c:formatCode>0%</c:formatCode>
                <c:ptCount val="2"/>
                <c:pt idx="0">
                  <c:v>0.12763197285700029</c:v>
                </c:pt>
                <c:pt idx="1">
                  <c:v>9.2039800995024873E-2</c:v>
                </c:pt>
              </c:numCache>
            </c:numRef>
          </c:val>
        </c:ser>
        <c:ser>
          <c:idx val="7"/>
          <c:order val="7"/>
          <c:tx>
            <c:strRef>
              <c:f>'Vets Demo2'!$I$21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Demo2'!$A$22:$A$23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Demo2'!$I$22:$I$23</c:f>
              <c:numCache>
                <c:formatCode>0%</c:formatCode>
                <c:ptCount val="2"/>
                <c:pt idx="0">
                  <c:v>0.39676678974154278</c:v>
                </c:pt>
                <c:pt idx="1">
                  <c:v>0.51243781094527363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83342208"/>
        <c:axId val="483336720"/>
      </c:barChart>
      <c:catAx>
        <c:axId val="483342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336720"/>
        <c:crosses val="autoZero"/>
        <c:auto val="1"/>
        <c:lblAlgn val="ctr"/>
        <c:lblOffset val="100"/>
        <c:noMultiLvlLbl val="0"/>
      </c:catAx>
      <c:valAx>
        <c:axId val="48333672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48334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71850063968135"/>
          <c:y val="0.67492019578633755"/>
          <c:w val="0.85448934963531575"/>
          <c:h val="0.298052777186635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Age</a:t>
            </a:r>
            <a:r>
              <a:rPr lang="en-US" baseline="0"/>
              <a:t> Group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465399893348535"/>
          <c:y val="0.16214202069032463"/>
          <c:w val="0.75629643733875973"/>
          <c:h val="0.5487495501189441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'Vets Demo2'!$B$1</c:f>
              <c:strCache>
                <c:ptCount val="1"/>
                <c:pt idx="0">
                  <c:v>50-plus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0398698922212768E-2"/>
                  <c:y val="4.371583194670385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Demo2'!$A$2:$A$3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Demo2'!$B$2:$B$3</c:f>
              <c:numCache>
                <c:formatCode>0%</c:formatCode>
                <c:ptCount val="2"/>
                <c:pt idx="0">
                  <c:v>4.7400459036024349E-2</c:v>
                </c:pt>
                <c:pt idx="1">
                  <c:v>6.2189054726368161E-2</c:v>
                </c:pt>
              </c:numCache>
            </c:numRef>
          </c:val>
        </c:ser>
        <c:ser>
          <c:idx val="1"/>
          <c:order val="1"/>
          <c:tx>
            <c:strRef>
              <c:f>'Vets Demo2'!$C$1</c:f>
              <c:strCache>
                <c:ptCount val="1"/>
                <c:pt idx="0">
                  <c:v>41 - 50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Demo2'!$A$2:$A$3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Demo2'!$C$2:$C$3</c:f>
              <c:numCache>
                <c:formatCode>0%</c:formatCode>
                <c:ptCount val="2"/>
                <c:pt idx="0">
                  <c:v>6.4265043408841427E-2</c:v>
                </c:pt>
                <c:pt idx="1">
                  <c:v>0.10696517412935323</c:v>
                </c:pt>
              </c:numCache>
            </c:numRef>
          </c:val>
        </c:ser>
        <c:ser>
          <c:idx val="2"/>
          <c:order val="2"/>
          <c:tx>
            <c:strRef>
              <c:f>'Vets Demo2'!$D$1</c:f>
              <c:strCache>
                <c:ptCount val="1"/>
                <c:pt idx="0">
                  <c:v>31 - 40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Demo2'!$A$2:$A$3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Demo2'!$D$2:$D$3</c:f>
              <c:numCache>
                <c:formatCode>0%</c:formatCode>
                <c:ptCount val="2"/>
                <c:pt idx="0">
                  <c:v>0.16225925556331702</c:v>
                </c:pt>
                <c:pt idx="1">
                  <c:v>0.21641791044776118</c:v>
                </c:pt>
              </c:numCache>
            </c:numRef>
          </c:val>
        </c:ser>
        <c:ser>
          <c:idx val="3"/>
          <c:order val="3"/>
          <c:tx>
            <c:strRef>
              <c:f>'Vets Demo2'!$E$1</c:f>
              <c:strCache>
                <c:ptCount val="1"/>
                <c:pt idx="0">
                  <c:v>26 - 30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Demo2'!$A$2:$A$3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Demo2'!$E$2:$E$3</c:f>
              <c:numCache>
                <c:formatCode>0%</c:formatCode>
                <c:ptCount val="2"/>
                <c:pt idx="0">
                  <c:v>0.11914978545055384</c:v>
                </c:pt>
                <c:pt idx="1">
                  <c:v>0.26368159203980102</c:v>
                </c:pt>
              </c:numCache>
            </c:numRef>
          </c:val>
        </c:ser>
        <c:ser>
          <c:idx val="4"/>
          <c:order val="4"/>
          <c:tx>
            <c:strRef>
              <c:f>'Vets Demo2'!$F$1</c:f>
              <c:strCache>
                <c:ptCount val="1"/>
                <c:pt idx="0">
                  <c:v>22 - 25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Demo2'!$A$2:$A$3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Demo2'!$F$2:$F$3</c:f>
              <c:numCache>
                <c:formatCode>0%</c:formatCode>
                <c:ptCount val="2"/>
                <c:pt idx="0">
                  <c:v>0.1712403951701427</c:v>
                </c:pt>
                <c:pt idx="1">
                  <c:v>0.20646766169154229</c:v>
                </c:pt>
              </c:numCache>
            </c:numRef>
          </c:val>
        </c:ser>
        <c:ser>
          <c:idx val="5"/>
          <c:order val="5"/>
          <c:tx>
            <c:strRef>
              <c:f>'Vets Demo2'!$G$1</c:f>
              <c:strCache>
                <c:ptCount val="1"/>
                <c:pt idx="0">
                  <c:v>18 - 21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Demo2'!$A$2:$A$3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Demo2'!$G$2:$G$3</c:f>
              <c:numCache>
                <c:formatCode>0%</c:formatCode>
                <c:ptCount val="2"/>
                <c:pt idx="0">
                  <c:v>0.33050593753118451</c:v>
                </c:pt>
                <c:pt idx="1">
                  <c:v>0.14427860696517414</c:v>
                </c:pt>
              </c:numCache>
            </c:numRef>
          </c:val>
        </c:ser>
        <c:ser>
          <c:idx val="6"/>
          <c:order val="6"/>
          <c:tx>
            <c:strRef>
              <c:f>'Vets Demo2'!$H$1</c:f>
              <c:strCache>
                <c:ptCount val="1"/>
                <c:pt idx="0">
                  <c:v>Under 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Demo2'!$A$2:$A$3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Demo2'!$H$2:$H$3</c:f>
              <c:numCache>
                <c:formatCode>0%</c:formatCode>
                <c:ptCount val="2"/>
                <c:pt idx="0">
                  <c:v>0.10218541063766091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92066800"/>
        <c:axId val="592075424"/>
      </c:barChart>
      <c:catAx>
        <c:axId val="592066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2075424"/>
        <c:crosses val="autoZero"/>
        <c:auto val="1"/>
        <c:lblAlgn val="ctr"/>
        <c:lblOffset val="100"/>
        <c:noMultiLvlLbl val="0"/>
      </c:catAx>
      <c:valAx>
        <c:axId val="592075424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206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011879743194235"/>
          <c:y val="0.82384150141767398"/>
          <c:w val="0.73259380625493098"/>
          <c:h val="9.52545565950597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Program</a:t>
            </a:r>
            <a:r>
              <a:rPr lang="en-US" baseline="0"/>
              <a:t> Type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5213685746367192E-2"/>
          <c:y val="0.11224019075787228"/>
          <c:w val="0.93718875765529308"/>
          <c:h val="0.5668678048907253"/>
        </c:manualLayout>
      </c:layout>
      <c:barChart>
        <c:barDir val="col"/>
        <c:grouping val="percentStacked"/>
        <c:varyColors val="0"/>
        <c:ser>
          <c:idx val="3"/>
          <c:order val="0"/>
          <c:tx>
            <c:strRef>
              <c:f>'Vets Demo1'!$J$3</c:f>
              <c:strCache>
                <c:ptCount val="1"/>
                <c:pt idx="0">
                  <c:v>Workforce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Demo1'!$K$2:$L$2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Demo1'!$K$3:$L$3</c:f>
              <c:numCache>
                <c:formatCode>0%</c:formatCode>
                <c:ptCount val="2"/>
                <c:pt idx="0">
                  <c:v>0.46721884043508632</c:v>
                </c:pt>
                <c:pt idx="1">
                  <c:v>0.51741293532338306</c:v>
                </c:pt>
              </c:numCache>
            </c:numRef>
          </c:val>
        </c:ser>
        <c:ser>
          <c:idx val="2"/>
          <c:order val="1"/>
          <c:tx>
            <c:strRef>
              <c:f>'Vets Demo1'!$J$4</c:f>
              <c:strCache>
                <c:ptCount val="1"/>
                <c:pt idx="0">
                  <c:v>Transfer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Demo1'!$K$2:$L$2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Demo1'!$K$4:$L$4</c:f>
              <c:numCache>
                <c:formatCode>0%</c:formatCode>
                <c:ptCount val="2"/>
                <c:pt idx="0">
                  <c:v>0.40764394770980938</c:v>
                </c:pt>
                <c:pt idx="1">
                  <c:v>0.46019900497512439</c:v>
                </c:pt>
              </c:numCache>
            </c:numRef>
          </c:val>
        </c:ser>
        <c:ser>
          <c:idx val="0"/>
          <c:order val="2"/>
          <c:tx>
            <c:strRef>
              <c:f>'Vets Demo1'!$J$5</c:f>
              <c:strCache>
                <c:ptCount val="1"/>
                <c:pt idx="0">
                  <c:v>BasicSkills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Demo1'!$K$2:$L$2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Demo1'!$K$5:$L$5</c:f>
              <c:numCache>
                <c:formatCode>0%</c:formatCode>
                <c:ptCount val="2"/>
                <c:pt idx="0">
                  <c:v>7.6140105777866479E-2</c:v>
                </c:pt>
                <c:pt idx="1">
                  <c:v>2.4875621890547263E-3</c:v>
                </c:pt>
              </c:numCache>
            </c:numRef>
          </c:val>
        </c:ser>
        <c:ser>
          <c:idx val="1"/>
          <c:order val="3"/>
          <c:tx>
            <c:strRef>
              <c:f>'Vets Demo1'!$J$6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'Vets Demo1'!$K$2:$L$2</c:f>
              <c:strCache>
                <c:ptCount val="2"/>
                <c:pt idx="0">
                  <c:v>Non-Veteran</c:v>
                </c:pt>
                <c:pt idx="1">
                  <c:v>Veteran</c:v>
                </c:pt>
              </c:strCache>
            </c:strRef>
          </c:cat>
          <c:val>
            <c:numRef>
              <c:f>'Vets Demo1'!$K$6:$L$6</c:f>
              <c:numCache>
                <c:formatCode>0%</c:formatCode>
                <c:ptCount val="2"/>
                <c:pt idx="0">
                  <c:v>4.8997106077237798E-2</c:v>
                </c:pt>
                <c:pt idx="1">
                  <c:v>1.9900497512437811E-2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09261432"/>
        <c:axId val="409263392"/>
      </c:barChart>
      <c:catAx>
        <c:axId val="409261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263392"/>
        <c:crosses val="autoZero"/>
        <c:auto val="1"/>
        <c:lblAlgn val="ctr"/>
        <c:lblOffset val="100"/>
        <c:noMultiLvlLbl val="0"/>
      </c:catAx>
      <c:valAx>
        <c:axId val="40926339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0926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00858081510572"/>
          <c:y val="0.81014353403844319"/>
          <c:w val="0.62923757607222175"/>
          <c:h val="0.189856465961556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Fall-to-Winter retention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1"/>
          <c:order val="0"/>
          <c:tx>
            <c:strRef>
              <c:f>'retention graph vets'!$C$2</c:f>
              <c:strCache>
                <c:ptCount val="1"/>
                <c:pt idx="0">
                  <c:v>Returned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'retention graph vets'!$A$3:$B$10</c:f>
              <c:multiLvlStrCache>
                <c:ptCount val="8"/>
                <c:lvl>
                  <c:pt idx="0">
                    <c:v>2013-14</c:v>
                  </c:pt>
                  <c:pt idx="1">
                    <c:v>2014-15</c:v>
                  </c:pt>
                  <c:pt idx="2">
                    <c:v>2015-16</c:v>
                  </c:pt>
                  <c:pt idx="3">
                    <c:v>2016-17</c:v>
                  </c:pt>
                  <c:pt idx="4">
                    <c:v>2013-14</c:v>
                  </c:pt>
                  <c:pt idx="5">
                    <c:v>2014-15</c:v>
                  </c:pt>
                  <c:pt idx="6">
                    <c:v>2015-16</c:v>
                  </c:pt>
                  <c:pt idx="7">
                    <c:v>2016-17</c:v>
                  </c:pt>
                </c:lvl>
                <c:lvl>
                  <c:pt idx="0">
                    <c:v>Veteran</c:v>
                  </c:pt>
                  <c:pt idx="4">
                    <c:v>Non-Veteran</c:v>
                  </c:pt>
                </c:lvl>
              </c:multiLvlStrCache>
            </c:multiLvlStrRef>
          </c:cat>
          <c:val>
            <c:numRef>
              <c:f>'retention graph vets'!$C$3:$C$10</c:f>
              <c:numCache>
                <c:formatCode>0%</c:formatCode>
                <c:ptCount val="8"/>
                <c:pt idx="0">
                  <c:v>0.78</c:v>
                </c:pt>
                <c:pt idx="1">
                  <c:v>0.81</c:v>
                </c:pt>
                <c:pt idx="2">
                  <c:v>0.78</c:v>
                </c:pt>
                <c:pt idx="3">
                  <c:v>0.76</c:v>
                </c:pt>
                <c:pt idx="4">
                  <c:v>0.76</c:v>
                </c:pt>
                <c:pt idx="5">
                  <c:v>0.73</c:v>
                </c:pt>
                <c:pt idx="6">
                  <c:v>0.75</c:v>
                </c:pt>
                <c:pt idx="7">
                  <c:v>0.77</c:v>
                </c:pt>
              </c:numCache>
            </c:numRef>
          </c:val>
        </c:ser>
        <c:ser>
          <c:idx val="0"/>
          <c:order val="1"/>
          <c:tx>
            <c:strRef>
              <c:f>'retention graph vets'!$D$2</c:f>
              <c:strCache>
                <c:ptCount val="1"/>
                <c:pt idx="0">
                  <c:v>Did not return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'retention graph vets'!$A$3:$B$10</c:f>
              <c:multiLvlStrCache>
                <c:ptCount val="8"/>
                <c:lvl>
                  <c:pt idx="0">
                    <c:v>2013-14</c:v>
                  </c:pt>
                  <c:pt idx="1">
                    <c:v>2014-15</c:v>
                  </c:pt>
                  <c:pt idx="2">
                    <c:v>2015-16</c:v>
                  </c:pt>
                  <c:pt idx="3">
                    <c:v>2016-17</c:v>
                  </c:pt>
                  <c:pt idx="4">
                    <c:v>2013-14</c:v>
                  </c:pt>
                  <c:pt idx="5">
                    <c:v>2014-15</c:v>
                  </c:pt>
                  <c:pt idx="6">
                    <c:v>2015-16</c:v>
                  </c:pt>
                  <c:pt idx="7">
                    <c:v>2016-17</c:v>
                  </c:pt>
                </c:lvl>
                <c:lvl>
                  <c:pt idx="0">
                    <c:v>Veteran</c:v>
                  </c:pt>
                  <c:pt idx="4">
                    <c:v>Non-Veteran</c:v>
                  </c:pt>
                </c:lvl>
              </c:multiLvlStrCache>
            </c:multiLvlStrRef>
          </c:cat>
          <c:val>
            <c:numRef>
              <c:f>'retention graph vets'!$D$3:$D$10</c:f>
              <c:numCache>
                <c:formatCode>0%</c:formatCode>
                <c:ptCount val="8"/>
                <c:pt idx="0">
                  <c:v>0.12</c:v>
                </c:pt>
                <c:pt idx="1">
                  <c:v>0.19</c:v>
                </c:pt>
                <c:pt idx="2">
                  <c:v>0.22</c:v>
                </c:pt>
                <c:pt idx="3">
                  <c:v>0.24</c:v>
                </c:pt>
                <c:pt idx="4">
                  <c:v>0.24</c:v>
                </c:pt>
                <c:pt idx="5">
                  <c:v>0.27</c:v>
                </c:pt>
                <c:pt idx="6">
                  <c:v>0.25</c:v>
                </c:pt>
                <c:pt idx="7">
                  <c:v>0.23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84639584"/>
        <c:axId val="584635664"/>
      </c:barChart>
      <c:catAx>
        <c:axId val="58463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635664"/>
        <c:crosses val="autoZero"/>
        <c:auto val="1"/>
        <c:lblAlgn val="ctr"/>
        <c:lblOffset val="100"/>
        <c:noMultiLvlLbl val="0"/>
      </c:catAx>
      <c:valAx>
        <c:axId val="58463566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8463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Maring, Bayta</dc:creator>
  <cp:keywords/>
  <dc:description/>
  <cp:lastModifiedBy>Maring, Bayta</cp:lastModifiedBy>
  <cp:revision>7</cp:revision>
  <dcterms:created xsi:type="dcterms:W3CDTF">2018-01-22T06:27:00Z</dcterms:created>
  <dcterms:modified xsi:type="dcterms:W3CDTF">2018-01-22T07:25:00Z</dcterms:modified>
</cp:coreProperties>
</file>